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B9787B4" w:rsidR="009C0D7E" w:rsidRPr="004667B8" w:rsidRDefault="00DE6351" w:rsidP="009C0D7E">
      <w:pPr>
        <w:jc w:val="right"/>
        <w:rPr>
          <w:rFonts w:ascii="Arial" w:hAnsi="Arial" w:cs="Arial"/>
          <w:b/>
          <w:sz w:val="22"/>
          <w:lang w:val="es-ES"/>
        </w:rPr>
      </w:pPr>
      <w:bookmarkStart w:id="0" w:name="_GoBack"/>
      <w:bookmarkEnd w:id="0"/>
      <w:r>
        <w:rPr>
          <w:rFonts w:ascii="Arial" w:hAnsi="Arial" w:cs="Arial"/>
          <w:b/>
          <w:sz w:val="22"/>
          <w:lang w:val="es-ES"/>
        </w:rPr>
        <w:t>CP/0285</w:t>
      </w:r>
      <w:r w:rsidR="007D065D">
        <w:rPr>
          <w:rFonts w:ascii="Arial" w:hAnsi="Arial" w:cs="Arial"/>
          <w:b/>
          <w:sz w:val="22"/>
          <w:lang w:val="es-ES"/>
        </w:rPr>
        <w:t>/2026</w:t>
      </w:r>
    </w:p>
    <w:p w14:paraId="3F7360A1" w14:textId="7696EBBE" w:rsidR="009C0D7E" w:rsidRDefault="00DE6351" w:rsidP="009C0D7E">
      <w:pPr>
        <w:jc w:val="right"/>
        <w:rPr>
          <w:rFonts w:ascii="Arial" w:hAnsi="Arial" w:cs="Arial"/>
          <w:sz w:val="22"/>
          <w:lang w:val="es-ES"/>
        </w:rPr>
      </w:pPr>
      <w:r>
        <w:rPr>
          <w:rFonts w:ascii="Arial" w:hAnsi="Arial" w:cs="Arial"/>
          <w:sz w:val="22"/>
          <w:lang w:val="es-ES"/>
        </w:rPr>
        <w:t>21</w:t>
      </w:r>
      <w:r w:rsidR="006A4DCB">
        <w:rPr>
          <w:rFonts w:ascii="Arial" w:hAnsi="Arial" w:cs="Arial"/>
          <w:sz w:val="22"/>
          <w:lang w:val="es-ES"/>
        </w:rPr>
        <w:t xml:space="preserve"> </w:t>
      </w:r>
      <w:r w:rsidR="005E23D0">
        <w:rPr>
          <w:rFonts w:ascii="Arial" w:hAnsi="Arial" w:cs="Arial"/>
          <w:sz w:val="22"/>
          <w:lang w:val="es-ES"/>
        </w:rPr>
        <w:t>de febrero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168F0521" w:rsidR="009D118E" w:rsidRDefault="00DE6351" w:rsidP="007F5780">
      <w:pPr>
        <w:jc w:val="center"/>
        <w:rPr>
          <w:rFonts w:ascii="Arial" w:hAnsi="Arial" w:cs="Arial"/>
          <w:b/>
          <w:sz w:val="28"/>
          <w:szCs w:val="28"/>
        </w:rPr>
      </w:pPr>
      <w:r w:rsidRPr="00DE6351">
        <w:rPr>
          <w:rFonts w:ascii="Arial" w:hAnsi="Arial" w:cs="Arial"/>
          <w:b/>
          <w:sz w:val="28"/>
          <w:szCs w:val="28"/>
        </w:rPr>
        <w:t>ANOTA “GOL” NUEVO LEÓN AL SUMAR ALIANZA CON HOUSTON RUMBO AL MUNDIAL FIFA 2026</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69F61888" w14:textId="77777777" w:rsidR="00DE6351" w:rsidRPr="00DE6351" w:rsidRDefault="00DE6351" w:rsidP="00DE6351">
      <w:pPr>
        <w:pStyle w:val="Prrafodelista"/>
        <w:numPr>
          <w:ilvl w:val="0"/>
          <w:numId w:val="19"/>
        </w:numPr>
        <w:jc w:val="both"/>
        <w:rPr>
          <w:rFonts w:ascii="Arial" w:hAnsi="Arial" w:cs="Arial"/>
          <w:b/>
          <w:sz w:val="28"/>
          <w:szCs w:val="28"/>
        </w:rPr>
      </w:pPr>
      <w:r w:rsidRPr="00DE6351">
        <w:rPr>
          <w:rFonts w:ascii="Arial" w:hAnsi="Arial" w:cs="Arial"/>
          <w:i/>
          <w:sz w:val="24"/>
          <w:szCs w:val="24"/>
        </w:rPr>
        <w:t xml:space="preserve">El Gobernador de Nuevo León realizó un recorrido técnico en el NRG </w:t>
      </w:r>
      <w:proofErr w:type="spellStart"/>
      <w:r w:rsidRPr="00DE6351">
        <w:rPr>
          <w:rFonts w:ascii="Arial" w:hAnsi="Arial" w:cs="Arial"/>
          <w:i/>
          <w:sz w:val="24"/>
          <w:szCs w:val="24"/>
        </w:rPr>
        <w:t>Stadium</w:t>
      </w:r>
      <w:proofErr w:type="spellEnd"/>
      <w:r w:rsidRPr="00DE6351">
        <w:rPr>
          <w:rFonts w:ascii="Arial" w:hAnsi="Arial" w:cs="Arial"/>
          <w:i/>
          <w:sz w:val="24"/>
          <w:szCs w:val="24"/>
        </w:rPr>
        <w:t xml:space="preserve"> para intercambiar experiencias de cara al Mundial 2026.</w:t>
      </w:r>
    </w:p>
    <w:p w14:paraId="698AD4C8" w14:textId="77777777" w:rsidR="00DE6351" w:rsidRPr="00DE6351" w:rsidRDefault="00DE6351" w:rsidP="00DE6351">
      <w:pPr>
        <w:pStyle w:val="Prrafodelista"/>
        <w:numPr>
          <w:ilvl w:val="0"/>
          <w:numId w:val="19"/>
        </w:numPr>
        <w:jc w:val="both"/>
        <w:rPr>
          <w:rFonts w:ascii="Arial" w:hAnsi="Arial" w:cs="Arial"/>
          <w:b/>
          <w:sz w:val="28"/>
          <w:szCs w:val="28"/>
        </w:rPr>
      </w:pPr>
      <w:r w:rsidRPr="00DE6351">
        <w:rPr>
          <w:rFonts w:ascii="Arial" w:hAnsi="Arial" w:cs="Arial"/>
          <w:i/>
          <w:sz w:val="24"/>
          <w:szCs w:val="24"/>
        </w:rPr>
        <w:t>La gira incluye Dallas, Houston, San Antonio y Laredo para impulsar la colaboración bilateral.</w:t>
      </w:r>
    </w:p>
    <w:p w14:paraId="27C5D506" w14:textId="086C0133" w:rsidR="00B07242" w:rsidRDefault="00DE6351" w:rsidP="00DE6351">
      <w:pPr>
        <w:pStyle w:val="Prrafodelista"/>
        <w:numPr>
          <w:ilvl w:val="0"/>
          <w:numId w:val="19"/>
        </w:numPr>
        <w:jc w:val="both"/>
        <w:rPr>
          <w:rFonts w:ascii="Arial" w:hAnsi="Arial" w:cs="Arial"/>
          <w:b/>
          <w:sz w:val="28"/>
          <w:szCs w:val="28"/>
        </w:rPr>
      </w:pPr>
      <w:r w:rsidRPr="00DE6351">
        <w:rPr>
          <w:rFonts w:ascii="Arial" w:hAnsi="Arial" w:cs="Arial"/>
          <w:i/>
          <w:sz w:val="24"/>
          <w:szCs w:val="24"/>
        </w:rPr>
        <w:t>Houston será sede de selecciones como Alemania, Portugal y Países Bajos, donde destaca la figura de Cristiano Ronaldo.</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32E38BDB" w14:textId="77777777" w:rsidR="00DE6351" w:rsidRPr="00DE6351" w:rsidRDefault="00DE6351" w:rsidP="00DE6351">
      <w:pPr>
        <w:jc w:val="both"/>
        <w:rPr>
          <w:rFonts w:ascii="Arial" w:hAnsi="Arial" w:cs="Arial"/>
          <w:sz w:val="28"/>
          <w:szCs w:val="28"/>
        </w:rPr>
      </w:pPr>
      <w:r>
        <w:rPr>
          <w:rFonts w:ascii="Arial" w:hAnsi="Arial" w:cs="Arial"/>
          <w:b/>
          <w:sz w:val="28"/>
          <w:szCs w:val="28"/>
        </w:rPr>
        <w:t>Houston, Texas</w:t>
      </w:r>
      <w:r w:rsidR="00EA29FA" w:rsidRPr="00927177">
        <w:rPr>
          <w:rFonts w:ascii="Arial" w:hAnsi="Arial" w:cs="Arial"/>
          <w:b/>
          <w:sz w:val="28"/>
          <w:szCs w:val="28"/>
        </w:rPr>
        <w:t>.-</w:t>
      </w:r>
      <w:r w:rsidR="001A35C5">
        <w:rPr>
          <w:rFonts w:ascii="Arial" w:hAnsi="Arial" w:cs="Arial"/>
          <w:b/>
          <w:sz w:val="28"/>
          <w:szCs w:val="28"/>
        </w:rPr>
        <w:t xml:space="preserve"> </w:t>
      </w:r>
      <w:r w:rsidRPr="00DE6351">
        <w:rPr>
          <w:rFonts w:ascii="Arial" w:hAnsi="Arial" w:cs="Arial"/>
          <w:sz w:val="28"/>
          <w:szCs w:val="28"/>
        </w:rPr>
        <w:t xml:space="preserve">Después de su visita de ayer a Dallas, el Gobernador de Nuevo León, Samuel Alejandro García Sepúlveda, encabezó este sábado un recorrido por el NRG </w:t>
      </w:r>
      <w:proofErr w:type="spellStart"/>
      <w:r w:rsidRPr="00DE6351">
        <w:rPr>
          <w:rFonts w:ascii="Arial" w:hAnsi="Arial" w:cs="Arial"/>
          <w:sz w:val="28"/>
          <w:szCs w:val="28"/>
        </w:rPr>
        <w:t>Stadium</w:t>
      </w:r>
      <w:proofErr w:type="spellEnd"/>
      <w:r w:rsidRPr="00DE6351">
        <w:rPr>
          <w:rFonts w:ascii="Arial" w:hAnsi="Arial" w:cs="Arial"/>
          <w:sz w:val="28"/>
          <w:szCs w:val="28"/>
        </w:rPr>
        <w:t xml:space="preserve"> en Houston, Texas, como parte de una gira de trabajo por Estados Unidos organizada por la Corporación para el Desarrollo de la Zona Fronteriza de Nuevo León (CODEFRONT).</w:t>
      </w:r>
    </w:p>
    <w:p w14:paraId="5E7927D9" w14:textId="77777777" w:rsidR="00DE6351" w:rsidRPr="00DE6351" w:rsidRDefault="00DE6351" w:rsidP="00DE6351">
      <w:pPr>
        <w:jc w:val="both"/>
        <w:rPr>
          <w:rFonts w:ascii="Arial" w:hAnsi="Arial" w:cs="Arial"/>
          <w:sz w:val="28"/>
          <w:szCs w:val="28"/>
        </w:rPr>
      </w:pPr>
    </w:p>
    <w:p w14:paraId="68FAA11F" w14:textId="77777777" w:rsidR="00DE6351" w:rsidRPr="00DE6351" w:rsidRDefault="00DE6351" w:rsidP="00DE6351">
      <w:pPr>
        <w:jc w:val="both"/>
        <w:rPr>
          <w:rFonts w:ascii="Arial" w:hAnsi="Arial" w:cs="Arial"/>
          <w:sz w:val="28"/>
          <w:szCs w:val="28"/>
        </w:rPr>
      </w:pPr>
      <w:r w:rsidRPr="00DE6351">
        <w:rPr>
          <w:rFonts w:ascii="Arial" w:hAnsi="Arial" w:cs="Arial"/>
          <w:sz w:val="28"/>
          <w:szCs w:val="28"/>
        </w:rPr>
        <w:t xml:space="preserve">La agenda incluyó un encuentro con David Brady, Jefe de Gabinete del Comité Anfitrión de la Copa Mundial de la FIFA 26 en Houston, así como directivos del estadio, entre ellos Michael McCall. </w:t>
      </w:r>
    </w:p>
    <w:p w14:paraId="720414AD" w14:textId="77777777" w:rsidR="00DE6351" w:rsidRPr="00DE6351" w:rsidRDefault="00DE6351" w:rsidP="00DE6351">
      <w:pPr>
        <w:jc w:val="both"/>
        <w:rPr>
          <w:rFonts w:ascii="Arial" w:hAnsi="Arial" w:cs="Arial"/>
          <w:sz w:val="28"/>
          <w:szCs w:val="28"/>
        </w:rPr>
      </w:pPr>
    </w:p>
    <w:p w14:paraId="219A18B3" w14:textId="77777777" w:rsidR="00DE6351" w:rsidRPr="00DE6351" w:rsidRDefault="00DE6351" w:rsidP="00DE6351">
      <w:pPr>
        <w:jc w:val="both"/>
        <w:rPr>
          <w:rFonts w:ascii="Arial" w:hAnsi="Arial" w:cs="Arial"/>
          <w:sz w:val="28"/>
          <w:szCs w:val="28"/>
        </w:rPr>
      </w:pPr>
      <w:r w:rsidRPr="00DE6351">
        <w:rPr>
          <w:rFonts w:ascii="Arial" w:hAnsi="Arial" w:cs="Arial"/>
          <w:sz w:val="28"/>
          <w:szCs w:val="28"/>
        </w:rPr>
        <w:t>El objetivo fue intercambiar experiencias, alinear estrategias y explorar oportunidades de colaboración en la planeación, organización y logística del Mundial de la FIFA 2026.</w:t>
      </w:r>
    </w:p>
    <w:p w14:paraId="2FB25B94" w14:textId="77777777" w:rsidR="00DE6351" w:rsidRPr="00DE6351" w:rsidRDefault="00DE6351" w:rsidP="00DE6351">
      <w:pPr>
        <w:jc w:val="both"/>
        <w:rPr>
          <w:rFonts w:ascii="Arial" w:hAnsi="Arial" w:cs="Arial"/>
          <w:sz w:val="28"/>
          <w:szCs w:val="28"/>
        </w:rPr>
      </w:pPr>
    </w:p>
    <w:p w14:paraId="686FFA5B" w14:textId="77777777" w:rsidR="00DE6351" w:rsidRPr="00DE6351" w:rsidRDefault="00DE6351" w:rsidP="00DE6351">
      <w:pPr>
        <w:jc w:val="both"/>
        <w:rPr>
          <w:rFonts w:ascii="Arial" w:hAnsi="Arial" w:cs="Arial"/>
          <w:sz w:val="28"/>
          <w:szCs w:val="28"/>
        </w:rPr>
      </w:pPr>
      <w:r w:rsidRPr="00DE6351">
        <w:rPr>
          <w:rFonts w:ascii="Arial" w:hAnsi="Arial" w:cs="Arial"/>
          <w:sz w:val="28"/>
          <w:szCs w:val="28"/>
        </w:rPr>
        <w:t>Durante el recorrido técnico, el Mandatario destacó la relevancia de la coordinación entre ciudades sede.</w:t>
      </w:r>
    </w:p>
    <w:p w14:paraId="2AE45ABD" w14:textId="77777777" w:rsidR="00DE6351" w:rsidRPr="00DE6351" w:rsidRDefault="00DE6351" w:rsidP="00DE6351">
      <w:pPr>
        <w:jc w:val="both"/>
        <w:rPr>
          <w:rFonts w:ascii="Arial" w:hAnsi="Arial" w:cs="Arial"/>
          <w:sz w:val="28"/>
          <w:szCs w:val="28"/>
        </w:rPr>
      </w:pPr>
    </w:p>
    <w:p w14:paraId="1579CACC" w14:textId="77777777" w:rsidR="00DE6351" w:rsidRPr="00DE6351" w:rsidRDefault="00DE6351" w:rsidP="00DE6351">
      <w:pPr>
        <w:jc w:val="both"/>
        <w:rPr>
          <w:rFonts w:ascii="Arial" w:hAnsi="Arial" w:cs="Arial"/>
          <w:sz w:val="28"/>
          <w:szCs w:val="28"/>
        </w:rPr>
      </w:pPr>
      <w:r w:rsidRPr="00DE6351">
        <w:rPr>
          <w:rFonts w:ascii="Arial" w:hAnsi="Arial" w:cs="Arial"/>
          <w:sz w:val="28"/>
          <w:szCs w:val="28"/>
        </w:rPr>
        <w:lastRenderedPageBreak/>
        <w:t xml:space="preserve">“Estamos en NRG </w:t>
      </w:r>
      <w:proofErr w:type="spellStart"/>
      <w:r w:rsidRPr="00DE6351">
        <w:rPr>
          <w:rFonts w:ascii="Arial" w:hAnsi="Arial" w:cs="Arial"/>
          <w:sz w:val="28"/>
          <w:szCs w:val="28"/>
        </w:rPr>
        <w:t>Stadium</w:t>
      </w:r>
      <w:proofErr w:type="spellEnd"/>
      <w:r w:rsidRPr="00DE6351">
        <w:rPr>
          <w:rFonts w:ascii="Arial" w:hAnsi="Arial" w:cs="Arial"/>
          <w:sz w:val="28"/>
          <w:szCs w:val="28"/>
        </w:rPr>
        <w:t>. Aquí en Houston, acabamos de tener un tour por el estadio de los Texanos. Estamos muy contentos porque el ambiente aquí en Dallas, Houston, Monterrey va a estar bueno. 2O juegos. Vamos a tener entre las tres ciudades. Compartimos países del mismo grupo”, expresó García Sepúlveda.</w:t>
      </w:r>
    </w:p>
    <w:p w14:paraId="7C65A82E" w14:textId="77777777" w:rsidR="00DE6351" w:rsidRPr="00DE6351" w:rsidRDefault="00DE6351" w:rsidP="00DE6351">
      <w:pPr>
        <w:jc w:val="both"/>
        <w:rPr>
          <w:rFonts w:ascii="Arial" w:hAnsi="Arial" w:cs="Arial"/>
          <w:sz w:val="28"/>
          <w:szCs w:val="28"/>
        </w:rPr>
      </w:pPr>
    </w:p>
    <w:p w14:paraId="62F1F621" w14:textId="77777777" w:rsidR="00DE6351" w:rsidRPr="00DE6351" w:rsidRDefault="00DE6351" w:rsidP="00DE6351">
      <w:pPr>
        <w:jc w:val="both"/>
        <w:rPr>
          <w:rFonts w:ascii="Arial" w:hAnsi="Arial" w:cs="Arial"/>
          <w:sz w:val="28"/>
          <w:szCs w:val="28"/>
        </w:rPr>
      </w:pPr>
      <w:r w:rsidRPr="00DE6351">
        <w:rPr>
          <w:rFonts w:ascii="Arial" w:hAnsi="Arial" w:cs="Arial"/>
          <w:sz w:val="28"/>
          <w:szCs w:val="28"/>
        </w:rPr>
        <w:t>El Gobernador subrayó la conectividad estratégica entre Nuevo León y Texas, factor clave para el éxito del Mundial.</w:t>
      </w:r>
    </w:p>
    <w:p w14:paraId="777C2EEB" w14:textId="77777777" w:rsidR="00DE6351" w:rsidRPr="00DE6351" w:rsidRDefault="00DE6351" w:rsidP="00DE6351">
      <w:pPr>
        <w:jc w:val="both"/>
        <w:rPr>
          <w:rFonts w:ascii="Arial" w:hAnsi="Arial" w:cs="Arial"/>
          <w:sz w:val="28"/>
          <w:szCs w:val="28"/>
        </w:rPr>
      </w:pPr>
    </w:p>
    <w:p w14:paraId="7220F2E4" w14:textId="77777777" w:rsidR="00DE6351" w:rsidRPr="00DE6351" w:rsidRDefault="00DE6351" w:rsidP="00DE6351">
      <w:pPr>
        <w:jc w:val="both"/>
        <w:rPr>
          <w:rFonts w:ascii="Arial" w:hAnsi="Arial" w:cs="Arial"/>
          <w:sz w:val="28"/>
          <w:szCs w:val="28"/>
        </w:rPr>
      </w:pPr>
      <w:r w:rsidRPr="00DE6351">
        <w:rPr>
          <w:rFonts w:ascii="Arial" w:hAnsi="Arial" w:cs="Arial"/>
          <w:sz w:val="28"/>
          <w:szCs w:val="28"/>
        </w:rPr>
        <w:t xml:space="preserve">“Vamos a tener a Japón, a Holanda, a otros países entre estas sedes y eso nos ayuda mucho a tener conectividad. A Houston tenemos ocho vuelos directos, seis de Delta, dos de Viva </w:t>
      </w:r>
      <w:proofErr w:type="spellStart"/>
      <w:r w:rsidRPr="00DE6351">
        <w:rPr>
          <w:rFonts w:ascii="Arial" w:hAnsi="Arial" w:cs="Arial"/>
          <w:sz w:val="28"/>
          <w:szCs w:val="28"/>
        </w:rPr>
        <w:t>Aerobus</w:t>
      </w:r>
      <w:proofErr w:type="spellEnd"/>
      <w:r w:rsidRPr="00DE6351">
        <w:rPr>
          <w:rFonts w:ascii="Arial" w:hAnsi="Arial" w:cs="Arial"/>
          <w:sz w:val="28"/>
          <w:szCs w:val="28"/>
        </w:rPr>
        <w:t xml:space="preserve"> y ya les dijimos que en carro se van directo por la Colombia, Laredo y llegan a Monterrey de manera rápida y segura”, recordó el Mandatario estatal.</w:t>
      </w:r>
    </w:p>
    <w:p w14:paraId="7513090A" w14:textId="77777777" w:rsidR="00DE6351" w:rsidRPr="00DE6351" w:rsidRDefault="00DE6351" w:rsidP="00DE6351">
      <w:pPr>
        <w:jc w:val="both"/>
        <w:rPr>
          <w:rFonts w:ascii="Arial" w:hAnsi="Arial" w:cs="Arial"/>
          <w:sz w:val="28"/>
          <w:szCs w:val="28"/>
        </w:rPr>
      </w:pPr>
    </w:p>
    <w:p w14:paraId="764EBA58" w14:textId="77777777" w:rsidR="00DE6351" w:rsidRPr="00DE6351" w:rsidRDefault="00DE6351" w:rsidP="00DE6351">
      <w:pPr>
        <w:jc w:val="both"/>
        <w:rPr>
          <w:rFonts w:ascii="Arial" w:hAnsi="Arial" w:cs="Arial"/>
          <w:sz w:val="28"/>
          <w:szCs w:val="28"/>
        </w:rPr>
      </w:pPr>
      <w:r w:rsidRPr="00DE6351">
        <w:rPr>
          <w:rFonts w:ascii="Arial" w:hAnsi="Arial" w:cs="Arial"/>
          <w:sz w:val="28"/>
          <w:szCs w:val="28"/>
        </w:rPr>
        <w:t>El Gobernador, reiteró la voluntad de colaboración entre las sedes para ofrecer la mejor experiencia posible a aficionados dentro y fuera de los estadios.</w:t>
      </w:r>
    </w:p>
    <w:p w14:paraId="454FA998" w14:textId="77777777" w:rsidR="00DE6351" w:rsidRPr="00DE6351" w:rsidRDefault="00DE6351" w:rsidP="00DE6351">
      <w:pPr>
        <w:jc w:val="both"/>
        <w:rPr>
          <w:rFonts w:ascii="Arial" w:hAnsi="Arial" w:cs="Arial"/>
          <w:sz w:val="28"/>
          <w:szCs w:val="28"/>
        </w:rPr>
      </w:pPr>
    </w:p>
    <w:p w14:paraId="1C2A0E27" w14:textId="77777777" w:rsidR="00DE6351" w:rsidRPr="00DE6351" w:rsidRDefault="00DE6351" w:rsidP="00DE6351">
      <w:pPr>
        <w:jc w:val="both"/>
        <w:rPr>
          <w:rFonts w:ascii="Arial" w:hAnsi="Arial" w:cs="Arial"/>
          <w:sz w:val="28"/>
          <w:szCs w:val="28"/>
        </w:rPr>
      </w:pPr>
      <w:r w:rsidRPr="00DE6351">
        <w:rPr>
          <w:rFonts w:ascii="Arial" w:hAnsi="Arial" w:cs="Arial"/>
          <w:sz w:val="28"/>
          <w:szCs w:val="28"/>
        </w:rPr>
        <w:t xml:space="preserve">“Vamos a estar trabajando en conjunto, compartiendo ideas de los Fan </w:t>
      </w:r>
      <w:proofErr w:type="spellStart"/>
      <w:r w:rsidRPr="00DE6351">
        <w:rPr>
          <w:rFonts w:ascii="Arial" w:hAnsi="Arial" w:cs="Arial"/>
          <w:sz w:val="28"/>
          <w:szCs w:val="28"/>
        </w:rPr>
        <w:t>Fest</w:t>
      </w:r>
      <w:proofErr w:type="spellEnd"/>
      <w:r w:rsidRPr="00DE6351">
        <w:rPr>
          <w:rFonts w:ascii="Arial" w:hAnsi="Arial" w:cs="Arial"/>
          <w:sz w:val="28"/>
          <w:szCs w:val="28"/>
        </w:rPr>
        <w:t>, de cómo hacer el mejor Mundial posible para quienes van y no van al estadio. Entonces, seguimos trabajando”, señaló el Gobernador al terminar su visita al Estadio de los Texanos de Houston.</w:t>
      </w:r>
    </w:p>
    <w:p w14:paraId="146DB128" w14:textId="77777777" w:rsidR="00DE6351" w:rsidRPr="00DE6351" w:rsidRDefault="00DE6351" w:rsidP="00DE6351">
      <w:pPr>
        <w:jc w:val="both"/>
        <w:rPr>
          <w:rFonts w:ascii="Arial" w:hAnsi="Arial" w:cs="Arial"/>
          <w:sz w:val="28"/>
          <w:szCs w:val="28"/>
        </w:rPr>
      </w:pPr>
    </w:p>
    <w:p w14:paraId="4F320DD8" w14:textId="77777777" w:rsidR="00DE6351" w:rsidRPr="00DE6351" w:rsidRDefault="00DE6351" w:rsidP="00DE6351">
      <w:pPr>
        <w:jc w:val="both"/>
        <w:rPr>
          <w:rFonts w:ascii="Arial" w:hAnsi="Arial" w:cs="Arial"/>
          <w:sz w:val="28"/>
          <w:szCs w:val="28"/>
        </w:rPr>
      </w:pPr>
      <w:r w:rsidRPr="00DE6351">
        <w:rPr>
          <w:rFonts w:ascii="Arial" w:hAnsi="Arial" w:cs="Arial"/>
          <w:sz w:val="28"/>
          <w:szCs w:val="28"/>
        </w:rPr>
        <w:t xml:space="preserve">El NRG </w:t>
      </w:r>
      <w:proofErr w:type="spellStart"/>
      <w:r w:rsidRPr="00DE6351">
        <w:rPr>
          <w:rFonts w:ascii="Arial" w:hAnsi="Arial" w:cs="Arial"/>
          <w:sz w:val="28"/>
          <w:szCs w:val="28"/>
        </w:rPr>
        <w:t>Stadium</w:t>
      </w:r>
      <w:proofErr w:type="spellEnd"/>
      <w:r w:rsidRPr="00DE6351">
        <w:rPr>
          <w:rFonts w:ascii="Arial" w:hAnsi="Arial" w:cs="Arial"/>
          <w:sz w:val="28"/>
          <w:szCs w:val="28"/>
        </w:rPr>
        <w:t xml:space="preserve">, inaugurado en 2002, es uno de los recintos más importantes de Norteamérica por su infraestructura moderna, capacidad y versatilidad para eventos deportivos y espectáculos masivos. </w:t>
      </w:r>
    </w:p>
    <w:p w14:paraId="4E49E7CB" w14:textId="77777777" w:rsidR="00DE6351" w:rsidRPr="00DE6351" w:rsidRDefault="00DE6351" w:rsidP="00DE6351">
      <w:pPr>
        <w:jc w:val="both"/>
        <w:rPr>
          <w:rFonts w:ascii="Arial" w:hAnsi="Arial" w:cs="Arial"/>
          <w:sz w:val="28"/>
          <w:szCs w:val="28"/>
        </w:rPr>
      </w:pPr>
      <w:r w:rsidRPr="00DE6351">
        <w:rPr>
          <w:rFonts w:ascii="Arial" w:hAnsi="Arial" w:cs="Arial"/>
          <w:sz w:val="28"/>
          <w:szCs w:val="28"/>
        </w:rPr>
        <w:t>El intercambio técnico permitirá compartir mejores prácticas en logística, seguridad, operación y coordinación interinstitucional rumbo a la Copa Mundial de la FIFA 2026.</w:t>
      </w:r>
    </w:p>
    <w:p w14:paraId="044E25CD" w14:textId="77777777" w:rsidR="00DE6351" w:rsidRPr="00DE6351" w:rsidRDefault="00DE6351" w:rsidP="00DE6351">
      <w:pPr>
        <w:jc w:val="both"/>
        <w:rPr>
          <w:rFonts w:ascii="Arial" w:hAnsi="Arial" w:cs="Arial"/>
          <w:sz w:val="28"/>
          <w:szCs w:val="28"/>
        </w:rPr>
      </w:pPr>
    </w:p>
    <w:p w14:paraId="287728E7" w14:textId="450CCEC9" w:rsidR="009D118E" w:rsidRDefault="00DE6351" w:rsidP="00DE6351">
      <w:pPr>
        <w:jc w:val="both"/>
        <w:rPr>
          <w:rFonts w:ascii="Arial" w:hAnsi="Arial" w:cs="Arial"/>
          <w:sz w:val="28"/>
          <w:szCs w:val="28"/>
        </w:rPr>
      </w:pPr>
      <w:r w:rsidRPr="00DE6351">
        <w:rPr>
          <w:rFonts w:ascii="Arial" w:hAnsi="Arial" w:cs="Arial"/>
          <w:sz w:val="28"/>
          <w:szCs w:val="28"/>
        </w:rPr>
        <w:t xml:space="preserve">En esta gira acompañan al Gobernador el Secretario de Desarrollo Regional y Agropecuario y Director General de CODEFRONT, Marco </w:t>
      </w:r>
      <w:r w:rsidRPr="00DE6351">
        <w:rPr>
          <w:rFonts w:ascii="Arial" w:hAnsi="Arial" w:cs="Arial"/>
          <w:sz w:val="28"/>
          <w:szCs w:val="28"/>
        </w:rPr>
        <w:lastRenderedPageBreak/>
        <w:t xml:space="preserve">Antonio González Valdez; el Presidente Ejecutivo del Comité Coordinador FIFA 2026 y Presidente del Consejo de Administración de Parque Fundidora, Bernardo Bichara Assad; el Subsecretario de Inversión, Innovación e Inteligencia Artificial, Emmanuel </w:t>
      </w:r>
      <w:proofErr w:type="spellStart"/>
      <w:r w:rsidRPr="00DE6351">
        <w:rPr>
          <w:rFonts w:ascii="Arial" w:hAnsi="Arial" w:cs="Arial"/>
          <w:sz w:val="28"/>
          <w:szCs w:val="28"/>
        </w:rPr>
        <w:t>Loo</w:t>
      </w:r>
      <w:proofErr w:type="spellEnd"/>
      <w:r w:rsidRPr="00DE6351">
        <w:rPr>
          <w:rFonts w:ascii="Arial" w:hAnsi="Arial" w:cs="Arial"/>
          <w:sz w:val="28"/>
          <w:szCs w:val="28"/>
        </w:rPr>
        <w:t xml:space="preserve">; el Presidente Municipal de Guadalupe, Héctor García </w:t>
      </w:r>
      <w:proofErr w:type="spellStart"/>
      <w:r w:rsidRPr="00DE6351">
        <w:rPr>
          <w:rFonts w:ascii="Arial" w:hAnsi="Arial" w:cs="Arial"/>
          <w:sz w:val="28"/>
          <w:szCs w:val="28"/>
        </w:rPr>
        <w:t>García</w:t>
      </w:r>
      <w:proofErr w:type="spellEnd"/>
      <w:r w:rsidRPr="00DE6351">
        <w:rPr>
          <w:rFonts w:ascii="Arial" w:hAnsi="Arial" w:cs="Arial"/>
          <w:sz w:val="28"/>
          <w:szCs w:val="28"/>
        </w:rPr>
        <w:t xml:space="preserve">; y Alejandro </w:t>
      </w:r>
      <w:proofErr w:type="spellStart"/>
      <w:r w:rsidRPr="00DE6351">
        <w:rPr>
          <w:rFonts w:ascii="Arial" w:hAnsi="Arial" w:cs="Arial"/>
          <w:sz w:val="28"/>
          <w:szCs w:val="28"/>
        </w:rPr>
        <w:t>Hütt</w:t>
      </w:r>
      <w:proofErr w:type="spellEnd"/>
      <w:r w:rsidRPr="00DE6351">
        <w:rPr>
          <w:rFonts w:ascii="Arial" w:hAnsi="Arial" w:cs="Arial"/>
          <w:sz w:val="28"/>
          <w:szCs w:val="28"/>
        </w:rPr>
        <w:t xml:space="preserve"> Valenzuela, Host City Manager y representante de FWC 26 MTY en el Comité Coordinador FIFA 2026.</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239D7" w14:textId="77777777" w:rsidR="004539C9" w:rsidRDefault="004539C9" w:rsidP="00E83348">
      <w:r>
        <w:separator/>
      </w:r>
    </w:p>
  </w:endnote>
  <w:endnote w:type="continuationSeparator" w:id="0">
    <w:p w14:paraId="6235C988" w14:textId="77777777" w:rsidR="004539C9" w:rsidRDefault="004539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2CC6F" w14:textId="77777777" w:rsidR="004539C9" w:rsidRDefault="004539C9" w:rsidP="00E83348">
      <w:r>
        <w:separator/>
      </w:r>
    </w:p>
  </w:footnote>
  <w:footnote w:type="continuationSeparator" w:id="0">
    <w:p w14:paraId="6153B016" w14:textId="77777777" w:rsidR="004539C9" w:rsidRDefault="004539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200D"/>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E6351"/>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0B35C-D5B6-4191-8C6A-F116969E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2026-02-21T19:32:00Z</dcterms:created>
  <dcterms:modified xsi:type="dcterms:W3CDTF">2026-02-21T19:32:00Z</dcterms:modified>
</cp:coreProperties>
</file>