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6C61AF" w14:textId="7D55E857" w:rsidR="002D262E" w:rsidRPr="00C60FD1" w:rsidRDefault="00B93130" w:rsidP="002D262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CP/2427</w:t>
      </w:r>
      <w:r w:rsidR="002D262E">
        <w:rPr>
          <w:rFonts w:ascii="Arial" w:hAnsi="Arial" w:cs="Arial"/>
          <w:b/>
          <w:sz w:val="22"/>
          <w:lang w:val="es-ES"/>
        </w:rPr>
        <w:t>/2024</w:t>
      </w:r>
    </w:p>
    <w:p w14:paraId="1EEC665F" w14:textId="0CBD13D2" w:rsidR="002D262E" w:rsidRDefault="004A3831" w:rsidP="002D262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11</w:t>
      </w:r>
      <w:r w:rsidR="002D262E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octubre</w:t>
      </w:r>
      <w:r w:rsidR="002D262E">
        <w:rPr>
          <w:rFonts w:ascii="Arial" w:hAnsi="Arial" w:cs="Arial"/>
          <w:sz w:val="22"/>
          <w:lang w:val="es-ES"/>
        </w:rPr>
        <w:t xml:space="preserve"> de 2024</w:t>
      </w:r>
    </w:p>
    <w:p w14:paraId="6E1FFE49" w14:textId="77777777" w:rsidR="002D262E" w:rsidRPr="000F5166" w:rsidRDefault="002D262E" w:rsidP="002D262E">
      <w:pPr>
        <w:pStyle w:val="Prrafodelista"/>
        <w:rPr>
          <w:rFonts w:ascii="Arial" w:hAnsi="Arial" w:cs="Arial"/>
          <w:sz w:val="28"/>
          <w:szCs w:val="28"/>
        </w:rPr>
      </w:pPr>
    </w:p>
    <w:p w14:paraId="1553693C" w14:textId="691144D5" w:rsidR="002D262E" w:rsidRDefault="008F3597" w:rsidP="001D563B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>
        <w:rPr>
          <w:rFonts w:ascii="Arial" w:hAnsi="Arial" w:cs="Arial"/>
          <w:b/>
          <w:sz w:val="28"/>
          <w:szCs w:val="28"/>
          <w:lang w:val="es-ES"/>
        </w:rPr>
        <w:t>SE REÚNE GOBERNADOR CON DIPUTADOS LOCALES</w:t>
      </w:r>
    </w:p>
    <w:p w14:paraId="35EE8DF4" w14:textId="77777777" w:rsidR="001D563B" w:rsidRPr="00E14861" w:rsidRDefault="001D563B" w:rsidP="002D262E">
      <w:pPr>
        <w:rPr>
          <w:rFonts w:ascii="Arial" w:hAnsi="Arial" w:cs="Arial"/>
          <w:b/>
          <w:sz w:val="28"/>
          <w:szCs w:val="28"/>
          <w:lang w:val="es-ES"/>
        </w:rPr>
      </w:pPr>
    </w:p>
    <w:p w14:paraId="00669A3D" w14:textId="26AE404B" w:rsidR="001D563B" w:rsidRDefault="007C6D6F" w:rsidP="001D563B">
      <w:pPr>
        <w:pStyle w:val="Prrafodelista"/>
        <w:numPr>
          <w:ilvl w:val="0"/>
          <w:numId w:val="2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Reitera Gobernador su compromiso de establecer acuerdos en coordinación con el Congreso. </w:t>
      </w:r>
    </w:p>
    <w:p w14:paraId="43A832B6" w14:textId="2FE39AD8" w:rsidR="007C6D6F" w:rsidRPr="001D563B" w:rsidRDefault="007C6D6F" w:rsidP="001D563B">
      <w:pPr>
        <w:pStyle w:val="Prrafodelista"/>
        <w:numPr>
          <w:ilvl w:val="0"/>
          <w:numId w:val="2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Señalan legisladores que este ejercicio de diálogo representa una nueva etapa entre el Ejecutivo y Legislativo. </w:t>
      </w:r>
    </w:p>
    <w:p w14:paraId="1681D2F6" w14:textId="4EF48139" w:rsidR="004D1D55" w:rsidRPr="001D563B" w:rsidRDefault="004D1D55" w:rsidP="001D563B">
      <w:pPr>
        <w:rPr>
          <w:rFonts w:ascii="Arial" w:hAnsi="Arial" w:cs="Arial"/>
          <w:sz w:val="28"/>
          <w:szCs w:val="28"/>
        </w:rPr>
      </w:pPr>
    </w:p>
    <w:p w14:paraId="30B3E42A" w14:textId="4F504569" w:rsidR="001D563B" w:rsidRDefault="002D262E" w:rsidP="001D563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León.-</w:t>
      </w:r>
      <w:r w:rsidR="00A81D57">
        <w:rPr>
          <w:rFonts w:ascii="Arial" w:hAnsi="Arial" w:cs="Arial"/>
          <w:sz w:val="28"/>
          <w:szCs w:val="28"/>
        </w:rPr>
        <w:t xml:space="preserve"> </w:t>
      </w:r>
      <w:r w:rsidR="00D72079">
        <w:rPr>
          <w:rFonts w:ascii="Arial" w:hAnsi="Arial" w:cs="Arial"/>
          <w:sz w:val="28"/>
          <w:szCs w:val="28"/>
        </w:rPr>
        <w:t>Este viernes, el</w:t>
      </w:r>
      <w:r w:rsidR="008F3597">
        <w:rPr>
          <w:rFonts w:ascii="Arial" w:hAnsi="Arial" w:cs="Arial"/>
          <w:sz w:val="28"/>
          <w:szCs w:val="28"/>
        </w:rPr>
        <w:t xml:space="preserve"> Gobernador de Nuevo León, Samuel Alejandro García </w:t>
      </w:r>
      <w:r w:rsidR="00D72079">
        <w:rPr>
          <w:rFonts w:ascii="Arial" w:hAnsi="Arial" w:cs="Arial"/>
          <w:sz w:val="28"/>
          <w:szCs w:val="28"/>
        </w:rPr>
        <w:t xml:space="preserve">Sepúlveda se reunió con los diputados de la </w:t>
      </w:r>
      <w:r w:rsidR="00D72079" w:rsidRPr="00D72079">
        <w:rPr>
          <w:rFonts w:ascii="Arial" w:hAnsi="Arial" w:cs="Arial"/>
          <w:sz w:val="28"/>
          <w:szCs w:val="28"/>
        </w:rPr>
        <w:t>LXXVII Legislatur</w:t>
      </w:r>
      <w:r w:rsidR="00D72079">
        <w:rPr>
          <w:rFonts w:ascii="Arial" w:hAnsi="Arial" w:cs="Arial"/>
          <w:sz w:val="28"/>
          <w:szCs w:val="28"/>
        </w:rPr>
        <w:t xml:space="preserve">a del H. Congreso del Estado para establecer un diálogo abierto entre ambos Poderes. </w:t>
      </w:r>
    </w:p>
    <w:p w14:paraId="27B7C012" w14:textId="77777777" w:rsidR="00D72079" w:rsidRDefault="00D72079" w:rsidP="001D563B">
      <w:pPr>
        <w:jc w:val="both"/>
        <w:rPr>
          <w:rFonts w:ascii="Arial" w:hAnsi="Arial" w:cs="Arial"/>
          <w:sz w:val="28"/>
          <w:szCs w:val="28"/>
        </w:rPr>
      </w:pPr>
    </w:p>
    <w:p w14:paraId="6EB8DE7F" w14:textId="5F3DEB90" w:rsidR="002750FA" w:rsidRDefault="002750FA" w:rsidP="001D563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 el</w:t>
      </w:r>
      <w:r w:rsidR="00D72079">
        <w:rPr>
          <w:rFonts w:ascii="Arial" w:hAnsi="Arial" w:cs="Arial"/>
          <w:sz w:val="28"/>
          <w:szCs w:val="28"/>
        </w:rPr>
        <w:t xml:space="preserve"> evento </w:t>
      </w:r>
      <w:r w:rsidR="002E6CC4">
        <w:rPr>
          <w:rFonts w:ascii="Arial" w:hAnsi="Arial" w:cs="Arial"/>
          <w:sz w:val="28"/>
          <w:szCs w:val="28"/>
        </w:rPr>
        <w:t xml:space="preserve">que </w:t>
      </w:r>
      <w:r w:rsidR="00D72079">
        <w:rPr>
          <w:rFonts w:ascii="Arial" w:hAnsi="Arial" w:cs="Arial"/>
          <w:sz w:val="28"/>
          <w:szCs w:val="28"/>
        </w:rPr>
        <w:t>se llevó a cabo en el Salón Juárez del Palacio de Gobierno,</w:t>
      </w:r>
      <w:r>
        <w:rPr>
          <w:rFonts w:ascii="Arial" w:hAnsi="Arial" w:cs="Arial"/>
          <w:sz w:val="28"/>
          <w:szCs w:val="28"/>
        </w:rPr>
        <w:t xml:space="preserve"> los legisladores señalaron que este ejercicio de diálogo representa una nueva etapa entre el Ejecutivo y el Legislativo para unir esfuerzos en los temas que aquejan a la ciudadanía. </w:t>
      </w:r>
    </w:p>
    <w:p w14:paraId="3740C84F" w14:textId="77777777" w:rsidR="002750FA" w:rsidRDefault="002750FA" w:rsidP="001D563B">
      <w:pPr>
        <w:jc w:val="both"/>
        <w:rPr>
          <w:rFonts w:ascii="Arial" w:hAnsi="Arial" w:cs="Arial"/>
          <w:sz w:val="28"/>
          <w:szCs w:val="28"/>
        </w:rPr>
      </w:pPr>
    </w:p>
    <w:p w14:paraId="0F33A352" w14:textId="19C5DFB5" w:rsidR="00ED096B" w:rsidRDefault="002750FA" w:rsidP="001D563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 encuentro contó con la participación de</w:t>
      </w:r>
      <w:r w:rsidR="00ED096B">
        <w:rPr>
          <w:rFonts w:ascii="Arial" w:hAnsi="Arial" w:cs="Arial"/>
          <w:sz w:val="28"/>
          <w:szCs w:val="28"/>
        </w:rPr>
        <w:t xml:space="preserve"> los coordinadores </w:t>
      </w:r>
      <w:r w:rsidR="00CA2471">
        <w:rPr>
          <w:rFonts w:ascii="Arial" w:hAnsi="Arial" w:cs="Arial"/>
          <w:sz w:val="28"/>
          <w:szCs w:val="28"/>
        </w:rPr>
        <w:t>de</w:t>
      </w:r>
      <w:r w:rsidR="00ED096B">
        <w:rPr>
          <w:rFonts w:ascii="Arial" w:hAnsi="Arial" w:cs="Arial"/>
          <w:sz w:val="28"/>
          <w:szCs w:val="28"/>
        </w:rPr>
        <w:t xml:space="preserve"> las bancadas de MC, Miguel Ángel Flores Serna; por Morena,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Anylú</w:t>
      </w:r>
      <w:proofErr w:type="spellEnd"/>
      <w:r w:rsidR="00ED096B">
        <w:rPr>
          <w:rFonts w:ascii="Arial" w:hAnsi="Arial" w:cs="Arial"/>
          <w:sz w:val="28"/>
          <w:szCs w:val="28"/>
        </w:rPr>
        <w:t xml:space="preserve"> Bendición Hernández Sepúlveda; y del PT, </w:t>
      </w:r>
      <w:r>
        <w:rPr>
          <w:rFonts w:ascii="Arial" w:hAnsi="Arial" w:cs="Arial"/>
          <w:sz w:val="28"/>
          <w:szCs w:val="28"/>
        </w:rPr>
        <w:t>Marí</w:t>
      </w:r>
      <w:r w:rsidR="00ED096B">
        <w:rPr>
          <w:rFonts w:ascii="Arial" w:hAnsi="Arial" w:cs="Arial"/>
          <w:sz w:val="28"/>
          <w:szCs w:val="28"/>
        </w:rPr>
        <w:t xml:space="preserve">a Guadalupe Rodríguez Martínez. </w:t>
      </w:r>
    </w:p>
    <w:p w14:paraId="54BA84F4" w14:textId="77777777" w:rsidR="00ED096B" w:rsidRDefault="00ED096B" w:rsidP="001D563B">
      <w:pPr>
        <w:jc w:val="both"/>
        <w:rPr>
          <w:rFonts w:ascii="Arial" w:hAnsi="Arial" w:cs="Arial"/>
          <w:sz w:val="28"/>
          <w:szCs w:val="28"/>
        </w:rPr>
      </w:pPr>
    </w:p>
    <w:p w14:paraId="0E204124" w14:textId="19BE7F19" w:rsidR="00CA2471" w:rsidRDefault="00ED096B" w:rsidP="001D563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Además de la asistencia</w:t>
      </w:r>
      <w:r w:rsidR="00CA2471">
        <w:rPr>
          <w:rFonts w:ascii="Arial" w:hAnsi="Arial" w:cs="Arial"/>
          <w:sz w:val="28"/>
          <w:szCs w:val="28"/>
        </w:rPr>
        <w:t xml:space="preserve"> </w:t>
      </w:r>
      <w:r w:rsidR="00720504">
        <w:rPr>
          <w:rFonts w:ascii="Arial" w:hAnsi="Arial" w:cs="Arial"/>
          <w:sz w:val="28"/>
          <w:szCs w:val="28"/>
        </w:rPr>
        <w:t xml:space="preserve">de </w:t>
      </w:r>
      <w:r w:rsidR="00CA2471">
        <w:rPr>
          <w:rFonts w:ascii="Arial" w:hAnsi="Arial" w:cs="Arial"/>
          <w:sz w:val="28"/>
          <w:szCs w:val="28"/>
        </w:rPr>
        <w:t xml:space="preserve">Sandra Elizabeth </w:t>
      </w:r>
      <w:proofErr w:type="spellStart"/>
      <w:r w:rsidR="00CA2471">
        <w:rPr>
          <w:rFonts w:ascii="Arial" w:hAnsi="Arial" w:cs="Arial"/>
          <w:sz w:val="28"/>
          <w:szCs w:val="28"/>
        </w:rPr>
        <w:t>Pámanes</w:t>
      </w:r>
      <w:proofErr w:type="spellEnd"/>
      <w:r w:rsidR="00CA2471">
        <w:rPr>
          <w:rFonts w:ascii="Arial" w:hAnsi="Arial" w:cs="Arial"/>
          <w:sz w:val="28"/>
          <w:szCs w:val="28"/>
        </w:rPr>
        <w:t xml:space="preserve"> Ortiz José Luis Garza </w:t>
      </w:r>
      <w:proofErr w:type="spellStart"/>
      <w:r w:rsidR="00CA2471">
        <w:rPr>
          <w:rFonts w:ascii="Arial" w:hAnsi="Arial" w:cs="Arial"/>
          <w:sz w:val="28"/>
          <w:szCs w:val="28"/>
        </w:rPr>
        <w:t>Garza</w:t>
      </w:r>
      <w:proofErr w:type="spellEnd"/>
      <w:r w:rsidR="00CA2471">
        <w:rPr>
          <w:rFonts w:ascii="Arial" w:hAnsi="Arial" w:cs="Arial"/>
          <w:sz w:val="28"/>
          <w:szCs w:val="28"/>
        </w:rPr>
        <w:t xml:space="preserve">, Armando Víctor Gutiérrez Canales, Mario Alberto Salinas Treviño, </w:t>
      </w:r>
      <w:r w:rsidR="002750FA">
        <w:rPr>
          <w:rFonts w:ascii="Arial" w:hAnsi="Arial" w:cs="Arial"/>
          <w:sz w:val="28"/>
          <w:szCs w:val="28"/>
        </w:rPr>
        <w:t xml:space="preserve">Rocío </w:t>
      </w:r>
      <w:r w:rsidR="00CA2471">
        <w:rPr>
          <w:rFonts w:ascii="Arial" w:hAnsi="Arial" w:cs="Arial"/>
          <w:sz w:val="28"/>
          <w:szCs w:val="28"/>
        </w:rPr>
        <w:t xml:space="preserve">Montalvo Adame, Paola Cristina Linares López, Marisol González Elías, Ana Melisa Peña </w:t>
      </w:r>
      <w:proofErr w:type="spellStart"/>
      <w:r w:rsidR="00CA2471">
        <w:rPr>
          <w:rFonts w:ascii="Arial" w:hAnsi="Arial" w:cs="Arial"/>
          <w:sz w:val="28"/>
          <w:szCs w:val="28"/>
        </w:rPr>
        <w:t>Villagomez</w:t>
      </w:r>
      <w:proofErr w:type="spellEnd"/>
      <w:r w:rsidR="00CA2471">
        <w:rPr>
          <w:rFonts w:ascii="Arial" w:hAnsi="Arial" w:cs="Arial"/>
          <w:sz w:val="28"/>
          <w:szCs w:val="28"/>
        </w:rPr>
        <w:t xml:space="preserve">, </w:t>
      </w:r>
      <w:r w:rsidR="00FB3253">
        <w:rPr>
          <w:rFonts w:ascii="Arial" w:hAnsi="Arial" w:cs="Arial"/>
          <w:sz w:val="28"/>
          <w:szCs w:val="28"/>
        </w:rPr>
        <w:t xml:space="preserve">Baltazar Gilberto Martínez Ríos, todos de </w:t>
      </w:r>
      <w:bookmarkStart w:id="0" w:name="_GoBack"/>
      <w:bookmarkEnd w:id="0"/>
      <w:r w:rsidR="00CA2471">
        <w:rPr>
          <w:rFonts w:ascii="Arial" w:hAnsi="Arial" w:cs="Arial"/>
          <w:sz w:val="28"/>
          <w:szCs w:val="28"/>
        </w:rPr>
        <w:t xml:space="preserve">Movimiento Ciudadano. </w:t>
      </w:r>
    </w:p>
    <w:p w14:paraId="5EE12842" w14:textId="77777777" w:rsidR="00CA2471" w:rsidRDefault="00CA2471" w:rsidP="001D563B">
      <w:pPr>
        <w:jc w:val="both"/>
        <w:rPr>
          <w:rFonts w:ascii="Arial" w:hAnsi="Arial" w:cs="Arial"/>
          <w:sz w:val="28"/>
          <w:szCs w:val="28"/>
        </w:rPr>
      </w:pPr>
    </w:p>
    <w:p w14:paraId="6725CE0E" w14:textId="3C123CEA" w:rsidR="00CA2471" w:rsidRDefault="00CA2471" w:rsidP="001D563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 igual forma, estuvieron de Morena, Mario Alejandro Soto Esquer, Jesús Alberto Elizondo Salazar, Greta Pamela Barra Hernández, </w:t>
      </w:r>
      <w:r>
        <w:rPr>
          <w:rFonts w:ascii="Arial" w:hAnsi="Arial" w:cs="Arial"/>
          <w:sz w:val="28"/>
          <w:szCs w:val="28"/>
        </w:rPr>
        <w:lastRenderedPageBreak/>
        <w:t xml:space="preserve">Brenda Velázquez Valdez, Esther Berenice Martínez Díaz, Reyna Reyes Molina, y Grecia Benavides Flores. </w:t>
      </w:r>
    </w:p>
    <w:p w14:paraId="5E263405" w14:textId="77777777" w:rsidR="002750FA" w:rsidRDefault="002750FA" w:rsidP="001D563B">
      <w:pPr>
        <w:jc w:val="both"/>
        <w:rPr>
          <w:rFonts w:ascii="Arial" w:hAnsi="Arial" w:cs="Arial"/>
          <w:sz w:val="28"/>
          <w:szCs w:val="28"/>
        </w:rPr>
      </w:pPr>
    </w:p>
    <w:p w14:paraId="61155D5B" w14:textId="1F3680C6" w:rsidR="002750FA" w:rsidRDefault="002750FA" w:rsidP="001D563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Durante la plática, el Gobernador reiteró el compromiso de establecer acuerdos </w:t>
      </w:r>
      <w:r w:rsidR="007C6D6F">
        <w:rPr>
          <w:rFonts w:ascii="Arial" w:hAnsi="Arial" w:cs="Arial"/>
          <w:sz w:val="28"/>
          <w:szCs w:val="28"/>
        </w:rPr>
        <w:t>en coordinación con el Congreso</w:t>
      </w:r>
      <w:r>
        <w:rPr>
          <w:rFonts w:ascii="Arial" w:hAnsi="Arial" w:cs="Arial"/>
          <w:sz w:val="28"/>
          <w:szCs w:val="28"/>
        </w:rPr>
        <w:t xml:space="preserve"> </w:t>
      </w:r>
      <w:r w:rsidR="007C6D6F">
        <w:rPr>
          <w:rFonts w:ascii="Arial" w:hAnsi="Arial" w:cs="Arial"/>
          <w:sz w:val="28"/>
          <w:szCs w:val="28"/>
        </w:rPr>
        <w:t xml:space="preserve">Local </w:t>
      </w:r>
      <w:r>
        <w:rPr>
          <w:rFonts w:ascii="Arial" w:hAnsi="Arial" w:cs="Arial"/>
          <w:sz w:val="28"/>
          <w:szCs w:val="28"/>
        </w:rPr>
        <w:t xml:space="preserve">y a continuar con la apertura en apoyo a solucionar las problemáticas de los Distritos que representan los legisladores. </w:t>
      </w:r>
    </w:p>
    <w:p w14:paraId="2C11899D" w14:textId="77777777" w:rsidR="002750FA" w:rsidRDefault="002750FA" w:rsidP="001D563B">
      <w:pPr>
        <w:jc w:val="both"/>
        <w:rPr>
          <w:rFonts w:ascii="Arial" w:hAnsi="Arial" w:cs="Arial"/>
          <w:sz w:val="28"/>
          <w:szCs w:val="28"/>
        </w:rPr>
      </w:pPr>
    </w:p>
    <w:p w14:paraId="0AC167FB" w14:textId="77777777" w:rsidR="007C6D6F" w:rsidRDefault="002750FA" w:rsidP="001D563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Por su parte, los </w:t>
      </w:r>
      <w:r w:rsidR="007C6D6F">
        <w:rPr>
          <w:rFonts w:ascii="Arial" w:hAnsi="Arial" w:cs="Arial"/>
          <w:sz w:val="28"/>
          <w:szCs w:val="28"/>
        </w:rPr>
        <w:t>diputados celebraron la invitación a la charla y aprovecharon para plantear sus inquietudes en materia de movilidad, seguridad y recursos para las obras, así como para los Municipios.</w:t>
      </w:r>
    </w:p>
    <w:p w14:paraId="4F7D4618" w14:textId="77777777" w:rsidR="007C6D6F" w:rsidRDefault="007C6D6F" w:rsidP="001D563B">
      <w:pPr>
        <w:jc w:val="both"/>
        <w:rPr>
          <w:rFonts w:ascii="Arial" w:hAnsi="Arial" w:cs="Arial"/>
          <w:sz w:val="28"/>
          <w:szCs w:val="28"/>
        </w:rPr>
      </w:pPr>
    </w:p>
    <w:p w14:paraId="51F8939B" w14:textId="7BECB581" w:rsidR="002750FA" w:rsidRDefault="007C6D6F" w:rsidP="001D563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la reunión </w:t>
      </w:r>
      <w:r w:rsidR="002750FA">
        <w:rPr>
          <w:rFonts w:ascii="Arial" w:hAnsi="Arial" w:cs="Arial"/>
          <w:sz w:val="28"/>
          <w:szCs w:val="28"/>
        </w:rPr>
        <w:t>participaron también, los secretarios de Movilidad y Planeación Urbana, Hernán Villarreal Rodríguez; de Finanzas y Tesorero General, Carlos Garza Ibarra; y el titular de la Nueva Fuerza Civil, Gerardo Escamilla.</w:t>
      </w:r>
    </w:p>
    <w:p w14:paraId="48437E72" w14:textId="77777777" w:rsidR="002750FA" w:rsidRDefault="002750FA" w:rsidP="001D563B">
      <w:pPr>
        <w:jc w:val="both"/>
        <w:rPr>
          <w:rFonts w:ascii="Arial" w:hAnsi="Arial" w:cs="Arial"/>
          <w:sz w:val="28"/>
          <w:szCs w:val="28"/>
        </w:rPr>
      </w:pPr>
    </w:p>
    <w:p w14:paraId="0044DB0E" w14:textId="77777777" w:rsidR="001D563B" w:rsidRPr="001D563B" w:rsidRDefault="001D563B" w:rsidP="001D563B">
      <w:pPr>
        <w:jc w:val="both"/>
        <w:rPr>
          <w:rFonts w:ascii="Arial" w:hAnsi="Arial" w:cs="Arial"/>
          <w:sz w:val="28"/>
          <w:szCs w:val="28"/>
        </w:rPr>
      </w:pPr>
    </w:p>
    <w:p w14:paraId="60723D38" w14:textId="2D39ED6D" w:rsidR="00DA1AC3" w:rsidRPr="00E01C1B" w:rsidRDefault="00DA1AC3" w:rsidP="001D563B">
      <w:pPr>
        <w:jc w:val="both"/>
        <w:rPr>
          <w:rFonts w:ascii="Arial" w:hAnsi="Arial" w:cs="Arial"/>
          <w:sz w:val="28"/>
          <w:szCs w:val="28"/>
        </w:rPr>
      </w:pPr>
    </w:p>
    <w:sectPr w:rsidR="00DA1AC3" w:rsidRPr="00E01C1B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08CA75" w14:textId="77777777" w:rsidR="009C6AE6" w:rsidRDefault="009C6AE6" w:rsidP="00FF7AF6">
      <w:r>
        <w:separator/>
      </w:r>
    </w:p>
  </w:endnote>
  <w:endnote w:type="continuationSeparator" w:id="0">
    <w:p w14:paraId="2587DA5F" w14:textId="77777777" w:rsidR="009C6AE6" w:rsidRDefault="009C6AE6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D94B64" w14:textId="77777777" w:rsidR="009C6AE6" w:rsidRDefault="009C6AE6" w:rsidP="00FF7AF6">
      <w:r>
        <w:separator/>
      </w:r>
    </w:p>
  </w:footnote>
  <w:footnote w:type="continuationSeparator" w:id="0">
    <w:p w14:paraId="70E0B072" w14:textId="77777777" w:rsidR="009C6AE6" w:rsidRDefault="009C6AE6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04152"/>
    <w:rsid w:val="000150BE"/>
    <w:rsid w:val="00021A71"/>
    <w:rsid w:val="00024711"/>
    <w:rsid w:val="00035CCA"/>
    <w:rsid w:val="0004056D"/>
    <w:rsid w:val="000407AE"/>
    <w:rsid w:val="00045380"/>
    <w:rsid w:val="000469D2"/>
    <w:rsid w:val="000546AC"/>
    <w:rsid w:val="000615D0"/>
    <w:rsid w:val="00063D72"/>
    <w:rsid w:val="00071BFC"/>
    <w:rsid w:val="00094103"/>
    <w:rsid w:val="0009441F"/>
    <w:rsid w:val="000A2EC8"/>
    <w:rsid w:val="000E42E8"/>
    <w:rsid w:val="000F19FC"/>
    <w:rsid w:val="000F5166"/>
    <w:rsid w:val="000F6822"/>
    <w:rsid w:val="00102F1C"/>
    <w:rsid w:val="00116853"/>
    <w:rsid w:val="001268BD"/>
    <w:rsid w:val="001464B2"/>
    <w:rsid w:val="00163425"/>
    <w:rsid w:val="00177721"/>
    <w:rsid w:val="0018195C"/>
    <w:rsid w:val="001969DD"/>
    <w:rsid w:val="001A04A0"/>
    <w:rsid w:val="001A335D"/>
    <w:rsid w:val="001B04A0"/>
    <w:rsid w:val="001B693F"/>
    <w:rsid w:val="001C0714"/>
    <w:rsid w:val="001C6D7F"/>
    <w:rsid w:val="001D563B"/>
    <w:rsid w:val="00204710"/>
    <w:rsid w:val="002221F4"/>
    <w:rsid w:val="00223AA2"/>
    <w:rsid w:val="00257739"/>
    <w:rsid w:val="00273061"/>
    <w:rsid w:val="002750FA"/>
    <w:rsid w:val="00277E3A"/>
    <w:rsid w:val="00283A19"/>
    <w:rsid w:val="002B6BB5"/>
    <w:rsid w:val="002C2581"/>
    <w:rsid w:val="002D262E"/>
    <w:rsid w:val="002D5BB7"/>
    <w:rsid w:val="002D75E4"/>
    <w:rsid w:val="002E6CC4"/>
    <w:rsid w:val="00322829"/>
    <w:rsid w:val="00327D7B"/>
    <w:rsid w:val="00331D70"/>
    <w:rsid w:val="003346A8"/>
    <w:rsid w:val="00343260"/>
    <w:rsid w:val="00393982"/>
    <w:rsid w:val="00393F5C"/>
    <w:rsid w:val="003A215E"/>
    <w:rsid w:val="003B7848"/>
    <w:rsid w:val="003D213D"/>
    <w:rsid w:val="00411550"/>
    <w:rsid w:val="00444D5D"/>
    <w:rsid w:val="0045050A"/>
    <w:rsid w:val="00486DC6"/>
    <w:rsid w:val="00491B6B"/>
    <w:rsid w:val="00497A56"/>
    <w:rsid w:val="004A3831"/>
    <w:rsid w:val="004C3973"/>
    <w:rsid w:val="004C407E"/>
    <w:rsid w:val="004D1D55"/>
    <w:rsid w:val="004F2D16"/>
    <w:rsid w:val="00502BCF"/>
    <w:rsid w:val="00505DB6"/>
    <w:rsid w:val="00513EFD"/>
    <w:rsid w:val="005230F9"/>
    <w:rsid w:val="00525BDD"/>
    <w:rsid w:val="005269D2"/>
    <w:rsid w:val="00555193"/>
    <w:rsid w:val="00561910"/>
    <w:rsid w:val="0057087D"/>
    <w:rsid w:val="00590616"/>
    <w:rsid w:val="00594505"/>
    <w:rsid w:val="005B1F1F"/>
    <w:rsid w:val="005E09ED"/>
    <w:rsid w:val="005E73AC"/>
    <w:rsid w:val="0060530D"/>
    <w:rsid w:val="00616A8F"/>
    <w:rsid w:val="00620199"/>
    <w:rsid w:val="00631B5D"/>
    <w:rsid w:val="00633A39"/>
    <w:rsid w:val="0063618E"/>
    <w:rsid w:val="00637C89"/>
    <w:rsid w:val="006543F5"/>
    <w:rsid w:val="00657C36"/>
    <w:rsid w:val="00681D26"/>
    <w:rsid w:val="00687198"/>
    <w:rsid w:val="006924C2"/>
    <w:rsid w:val="00692D0C"/>
    <w:rsid w:val="0069753C"/>
    <w:rsid w:val="006A7625"/>
    <w:rsid w:val="006C6591"/>
    <w:rsid w:val="006C7044"/>
    <w:rsid w:val="006F3FEE"/>
    <w:rsid w:val="007032B9"/>
    <w:rsid w:val="00710292"/>
    <w:rsid w:val="00710F40"/>
    <w:rsid w:val="00711F1B"/>
    <w:rsid w:val="00720504"/>
    <w:rsid w:val="0072136D"/>
    <w:rsid w:val="00733211"/>
    <w:rsid w:val="00735794"/>
    <w:rsid w:val="00760894"/>
    <w:rsid w:val="00761787"/>
    <w:rsid w:val="00787428"/>
    <w:rsid w:val="007915CA"/>
    <w:rsid w:val="00797EC3"/>
    <w:rsid w:val="007B299C"/>
    <w:rsid w:val="007B5227"/>
    <w:rsid w:val="007C6D6F"/>
    <w:rsid w:val="007E7646"/>
    <w:rsid w:val="00815B09"/>
    <w:rsid w:val="00816812"/>
    <w:rsid w:val="00816C52"/>
    <w:rsid w:val="008232C1"/>
    <w:rsid w:val="00846B6E"/>
    <w:rsid w:val="00871EBC"/>
    <w:rsid w:val="0087557A"/>
    <w:rsid w:val="00877169"/>
    <w:rsid w:val="00884CF6"/>
    <w:rsid w:val="008876E4"/>
    <w:rsid w:val="008B19AB"/>
    <w:rsid w:val="008B38BF"/>
    <w:rsid w:val="008C3FEE"/>
    <w:rsid w:val="008E494D"/>
    <w:rsid w:val="008F29FA"/>
    <w:rsid w:val="008F3597"/>
    <w:rsid w:val="008F4879"/>
    <w:rsid w:val="008F59A2"/>
    <w:rsid w:val="00903E60"/>
    <w:rsid w:val="009155D9"/>
    <w:rsid w:val="009575B6"/>
    <w:rsid w:val="00961914"/>
    <w:rsid w:val="009730AB"/>
    <w:rsid w:val="00974CAB"/>
    <w:rsid w:val="009A2BB6"/>
    <w:rsid w:val="009C6AE6"/>
    <w:rsid w:val="009D3C9F"/>
    <w:rsid w:val="009E1DDD"/>
    <w:rsid w:val="009E4D3B"/>
    <w:rsid w:val="009E539A"/>
    <w:rsid w:val="009E6B1A"/>
    <w:rsid w:val="009F1BB0"/>
    <w:rsid w:val="00A212A1"/>
    <w:rsid w:val="00A32653"/>
    <w:rsid w:val="00A36495"/>
    <w:rsid w:val="00A514BD"/>
    <w:rsid w:val="00A81D57"/>
    <w:rsid w:val="00A843F7"/>
    <w:rsid w:val="00AB69ED"/>
    <w:rsid w:val="00AD17F1"/>
    <w:rsid w:val="00AD35A7"/>
    <w:rsid w:val="00AF266C"/>
    <w:rsid w:val="00AF4578"/>
    <w:rsid w:val="00B02055"/>
    <w:rsid w:val="00B14864"/>
    <w:rsid w:val="00B22EAB"/>
    <w:rsid w:val="00B252C7"/>
    <w:rsid w:val="00B372B2"/>
    <w:rsid w:val="00B50AB0"/>
    <w:rsid w:val="00B570D4"/>
    <w:rsid w:val="00B74F1A"/>
    <w:rsid w:val="00B76833"/>
    <w:rsid w:val="00B77B04"/>
    <w:rsid w:val="00B833DF"/>
    <w:rsid w:val="00B83BF9"/>
    <w:rsid w:val="00B93130"/>
    <w:rsid w:val="00BA22D7"/>
    <w:rsid w:val="00BA34BF"/>
    <w:rsid w:val="00BA7B65"/>
    <w:rsid w:val="00BC2F38"/>
    <w:rsid w:val="00BE58A8"/>
    <w:rsid w:val="00BF20E4"/>
    <w:rsid w:val="00C11B6F"/>
    <w:rsid w:val="00C1231A"/>
    <w:rsid w:val="00C123EB"/>
    <w:rsid w:val="00C3512F"/>
    <w:rsid w:val="00C35830"/>
    <w:rsid w:val="00C417BA"/>
    <w:rsid w:val="00C470FA"/>
    <w:rsid w:val="00C60FD1"/>
    <w:rsid w:val="00C92E74"/>
    <w:rsid w:val="00CA0BBA"/>
    <w:rsid w:val="00CA2471"/>
    <w:rsid w:val="00CA52FE"/>
    <w:rsid w:val="00CE7002"/>
    <w:rsid w:val="00CF2481"/>
    <w:rsid w:val="00D41AFF"/>
    <w:rsid w:val="00D43A6C"/>
    <w:rsid w:val="00D619A9"/>
    <w:rsid w:val="00D62800"/>
    <w:rsid w:val="00D663FB"/>
    <w:rsid w:val="00D72079"/>
    <w:rsid w:val="00D95FBA"/>
    <w:rsid w:val="00DA1AC3"/>
    <w:rsid w:val="00DD3C50"/>
    <w:rsid w:val="00DF4944"/>
    <w:rsid w:val="00DF645D"/>
    <w:rsid w:val="00E01C1B"/>
    <w:rsid w:val="00E11F7D"/>
    <w:rsid w:val="00E14861"/>
    <w:rsid w:val="00E16832"/>
    <w:rsid w:val="00E22B0C"/>
    <w:rsid w:val="00E5046B"/>
    <w:rsid w:val="00E516BA"/>
    <w:rsid w:val="00E53D30"/>
    <w:rsid w:val="00E53F24"/>
    <w:rsid w:val="00E613FA"/>
    <w:rsid w:val="00E721EA"/>
    <w:rsid w:val="00E87B70"/>
    <w:rsid w:val="00E944FA"/>
    <w:rsid w:val="00EB1646"/>
    <w:rsid w:val="00EB1BC5"/>
    <w:rsid w:val="00EC353D"/>
    <w:rsid w:val="00EC7435"/>
    <w:rsid w:val="00ED096B"/>
    <w:rsid w:val="00ED542A"/>
    <w:rsid w:val="00ED5843"/>
    <w:rsid w:val="00EE6765"/>
    <w:rsid w:val="00F07AC3"/>
    <w:rsid w:val="00F11A5F"/>
    <w:rsid w:val="00F168E3"/>
    <w:rsid w:val="00F222A1"/>
    <w:rsid w:val="00F41858"/>
    <w:rsid w:val="00F4669A"/>
    <w:rsid w:val="00F64993"/>
    <w:rsid w:val="00FB2785"/>
    <w:rsid w:val="00FB3253"/>
    <w:rsid w:val="00FB485D"/>
    <w:rsid w:val="00FC2F3D"/>
    <w:rsid w:val="00FC42CF"/>
    <w:rsid w:val="00FC644B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  <w:style w:type="paragraph" w:customStyle="1" w:styleId="vlaz4d">
    <w:name w:val="vlaz4d"/>
    <w:basedOn w:val="Normal"/>
    <w:rsid w:val="000546A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816812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457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5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340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Rosalinda Tovar Barboza</cp:lastModifiedBy>
  <cp:revision>5</cp:revision>
  <cp:lastPrinted>2023-09-20T17:59:00Z</cp:lastPrinted>
  <dcterms:created xsi:type="dcterms:W3CDTF">2024-10-11T23:33:00Z</dcterms:created>
  <dcterms:modified xsi:type="dcterms:W3CDTF">2024-10-11T23:40:00Z</dcterms:modified>
</cp:coreProperties>
</file>