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69621" w14:textId="77777777" w:rsidR="00C22B28" w:rsidRDefault="00C22B28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4B8383BE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22B28">
        <w:rPr>
          <w:rFonts w:ascii="Arial" w:hAnsi="Arial" w:cs="Arial"/>
          <w:b/>
          <w:sz w:val="22"/>
        </w:rPr>
        <w:t>2685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C7744AB" w:rsidR="00710292" w:rsidRDefault="00C22B28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diciembre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C22B28" w:rsidRDefault="00D52E68" w:rsidP="00710292">
      <w:pPr>
        <w:jc w:val="right"/>
        <w:rPr>
          <w:rFonts w:ascii="Arial" w:hAnsi="Arial" w:cs="Arial"/>
          <w:sz w:val="20"/>
          <w:lang w:val="es-ES"/>
        </w:rPr>
      </w:pPr>
    </w:p>
    <w:p w14:paraId="2C85DAA8" w14:textId="41106169" w:rsidR="00D52E68" w:rsidRPr="00C22B28" w:rsidRDefault="00C22B28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C22B28">
        <w:rPr>
          <w:rFonts w:ascii="Arial" w:hAnsi="Arial" w:cs="Arial"/>
          <w:b/>
          <w:sz w:val="28"/>
          <w:lang w:val="es-ES"/>
        </w:rPr>
        <w:t>INICIARÁN ALUMNOS Y ALUMNAS DE EDUCACIÓN BÁSICA VACACIONES DECEMBRINAS </w:t>
      </w:r>
      <w:r w:rsidR="00F331D1">
        <w:rPr>
          <w:rFonts w:ascii="Arial" w:hAnsi="Arial" w:cs="Arial"/>
          <w:b/>
          <w:sz w:val="28"/>
          <w:lang w:val="es-ES"/>
        </w:rPr>
        <w:t>EL 19 DE DICIEMBRE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396407CC" w14:textId="77777777" w:rsidR="00C22B28" w:rsidRPr="00C22B28" w:rsidRDefault="00C22B28" w:rsidP="00C22B2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C22B28">
        <w:rPr>
          <w:rFonts w:ascii="Arial" w:hAnsi="Arial" w:cs="Arial"/>
          <w:i/>
          <w:lang w:val="es-ES"/>
        </w:rPr>
        <w:t>Clases escolares se reanudan el jueves 9 de enero del 2025</w:t>
      </w:r>
      <w:r>
        <w:rPr>
          <w:rFonts w:ascii="Arial" w:hAnsi="Arial" w:cs="Arial"/>
          <w:i/>
          <w:lang w:val="es-ES"/>
        </w:rPr>
        <w:t>.</w:t>
      </w:r>
      <w:r w:rsidRPr="00C22B28">
        <w:t xml:space="preserve"> </w:t>
      </w:r>
    </w:p>
    <w:p w14:paraId="212707D9" w14:textId="5685AD2B" w:rsidR="00D52E68" w:rsidRPr="005D12C9" w:rsidRDefault="00C22B28" w:rsidP="00C22B2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C22B28">
        <w:rPr>
          <w:rFonts w:ascii="Arial" w:hAnsi="Arial" w:cs="Arial"/>
          <w:i/>
          <w:lang w:val="es-ES"/>
        </w:rPr>
        <w:t>Directivos se incorporan el 6 de enero para asistir a los Talleres Intensivos</w:t>
      </w:r>
      <w:r>
        <w:rPr>
          <w:rFonts w:ascii="Arial" w:hAnsi="Arial" w:cs="Arial"/>
          <w:i/>
          <w:lang w:val="es-ES"/>
        </w:rPr>
        <w:t>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397F77BF" w14:textId="77777777" w:rsidR="00C22B28" w:rsidRPr="00C22B28" w:rsidRDefault="00D52E68" w:rsidP="00C22B28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C22B28" w:rsidRPr="00C22B28">
        <w:rPr>
          <w:rFonts w:ascii="Arial" w:hAnsi="Arial" w:cs="Arial"/>
          <w:sz w:val="28"/>
          <w:szCs w:val="28"/>
        </w:rPr>
        <w:t>Poco más de un millón de alumnos y alumnas de Educación Básica de escuelas públicas y particulares inician su receso vacacional decembrino a partir de este 19 de diciembre para regresar a clases el 9 de enero del año 2025.</w:t>
      </w:r>
    </w:p>
    <w:p w14:paraId="6A21C010" w14:textId="77777777" w:rsidR="00C22B28" w:rsidRPr="00C22B28" w:rsidRDefault="00C22B28" w:rsidP="00C22B28">
      <w:pPr>
        <w:jc w:val="both"/>
        <w:rPr>
          <w:rFonts w:ascii="Arial" w:hAnsi="Arial" w:cs="Arial"/>
          <w:sz w:val="28"/>
          <w:szCs w:val="28"/>
        </w:rPr>
      </w:pPr>
      <w:r w:rsidRPr="00C22B28">
        <w:rPr>
          <w:rFonts w:ascii="Arial" w:hAnsi="Arial" w:cs="Arial"/>
          <w:sz w:val="28"/>
          <w:szCs w:val="28"/>
        </w:rPr>
        <w:t> </w:t>
      </w:r>
    </w:p>
    <w:p w14:paraId="2BD2124F" w14:textId="77777777" w:rsidR="00C22B28" w:rsidRPr="00C22B28" w:rsidRDefault="00C22B28" w:rsidP="00C22B28">
      <w:pPr>
        <w:jc w:val="both"/>
        <w:rPr>
          <w:rFonts w:ascii="Arial" w:hAnsi="Arial" w:cs="Arial"/>
          <w:sz w:val="28"/>
          <w:szCs w:val="28"/>
        </w:rPr>
      </w:pPr>
      <w:r w:rsidRPr="00C22B28">
        <w:rPr>
          <w:rFonts w:ascii="Arial" w:hAnsi="Arial" w:cs="Arial"/>
          <w:sz w:val="28"/>
          <w:szCs w:val="28"/>
        </w:rPr>
        <w:t>De acuerdo al Calendario Escolar autorizado para la Secretaría de Educación de Nuevo León para el ciclo escolar 2024-2025, el 6 de enero del 2025 se llevarán a cabo los talleres intensivos para personal con funciones directivas, e iniciarán labores personal administrativo y de intendencia; y los días 7 y 8 de enero los docentes asistirán a los talleres intensivos.</w:t>
      </w:r>
    </w:p>
    <w:p w14:paraId="35153B23" w14:textId="77777777" w:rsidR="00C22B28" w:rsidRPr="00C22B28" w:rsidRDefault="00C22B28" w:rsidP="00C22B28">
      <w:pPr>
        <w:jc w:val="both"/>
        <w:rPr>
          <w:rFonts w:ascii="Arial" w:hAnsi="Arial" w:cs="Arial"/>
          <w:sz w:val="28"/>
          <w:szCs w:val="28"/>
        </w:rPr>
      </w:pPr>
      <w:r w:rsidRPr="00C22B28">
        <w:rPr>
          <w:rFonts w:ascii="Arial" w:hAnsi="Arial" w:cs="Arial"/>
          <w:sz w:val="28"/>
          <w:szCs w:val="28"/>
        </w:rPr>
        <w:t> </w:t>
      </w:r>
    </w:p>
    <w:p w14:paraId="0A8A90C6" w14:textId="77777777" w:rsidR="00C22B28" w:rsidRPr="00C22B28" w:rsidRDefault="00C22B28" w:rsidP="00C22B28">
      <w:pPr>
        <w:jc w:val="both"/>
        <w:rPr>
          <w:rFonts w:ascii="Arial" w:hAnsi="Arial" w:cs="Arial"/>
          <w:sz w:val="28"/>
          <w:szCs w:val="28"/>
        </w:rPr>
      </w:pPr>
      <w:r w:rsidRPr="00C22B28">
        <w:rPr>
          <w:rFonts w:ascii="Arial" w:hAnsi="Arial" w:cs="Arial"/>
          <w:sz w:val="28"/>
          <w:szCs w:val="28"/>
        </w:rPr>
        <w:t xml:space="preserve">La Secretaría de Educación de Nuevo León exhorta a las familias a aprovechar este receso para reforzar los valores y la sana convivencia. </w:t>
      </w:r>
    </w:p>
    <w:p w14:paraId="00E0B45B" w14:textId="77777777" w:rsidR="00C22B28" w:rsidRPr="00C22B28" w:rsidRDefault="00C22B28" w:rsidP="00C22B28">
      <w:pPr>
        <w:jc w:val="both"/>
        <w:rPr>
          <w:rFonts w:ascii="Arial" w:hAnsi="Arial" w:cs="Arial"/>
          <w:sz w:val="28"/>
          <w:szCs w:val="28"/>
        </w:rPr>
      </w:pPr>
      <w:r w:rsidRPr="00C22B28">
        <w:rPr>
          <w:rFonts w:ascii="Arial" w:hAnsi="Arial" w:cs="Arial"/>
          <w:sz w:val="28"/>
          <w:szCs w:val="28"/>
        </w:rPr>
        <w:t> </w:t>
      </w:r>
    </w:p>
    <w:p w14:paraId="4773B1EB" w14:textId="77777777" w:rsidR="00C22B28" w:rsidRPr="00C22B28" w:rsidRDefault="00C22B28" w:rsidP="00C22B28">
      <w:pPr>
        <w:jc w:val="both"/>
        <w:rPr>
          <w:rFonts w:ascii="Arial" w:hAnsi="Arial" w:cs="Arial"/>
          <w:sz w:val="28"/>
          <w:szCs w:val="28"/>
        </w:rPr>
      </w:pPr>
      <w:r w:rsidRPr="00C22B28">
        <w:rPr>
          <w:rFonts w:ascii="Arial" w:hAnsi="Arial" w:cs="Arial"/>
          <w:sz w:val="28"/>
          <w:szCs w:val="28"/>
        </w:rPr>
        <w:t>En coordinación con los municipios se mantendrán los rondines de vigilancia para brindar seguridad a los planteles escolares de la entidad.</w:t>
      </w:r>
    </w:p>
    <w:p w14:paraId="3C7D5A51" w14:textId="77777777" w:rsidR="00C22B28" w:rsidRPr="00C22B28" w:rsidRDefault="00C22B28" w:rsidP="00C22B28">
      <w:pPr>
        <w:jc w:val="both"/>
        <w:rPr>
          <w:rFonts w:ascii="Arial" w:hAnsi="Arial" w:cs="Arial"/>
          <w:sz w:val="28"/>
          <w:szCs w:val="28"/>
        </w:rPr>
      </w:pPr>
      <w:r w:rsidRPr="00C22B28">
        <w:rPr>
          <w:rFonts w:ascii="Arial" w:hAnsi="Arial" w:cs="Arial"/>
          <w:sz w:val="28"/>
          <w:szCs w:val="28"/>
        </w:rPr>
        <w:t> </w:t>
      </w:r>
    </w:p>
    <w:p w14:paraId="7164CEFE" w14:textId="2FFEA17B" w:rsidR="00D52E68" w:rsidRPr="00FF7AF6" w:rsidRDefault="00C22B28" w:rsidP="00C22B28">
      <w:pPr>
        <w:jc w:val="both"/>
        <w:rPr>
          <w:lang w:val="es-ES"/>
        </w:rPr>
      </w:pPr>
      <w:r w:rsidRPr="00C22B28">
        <w:rPr>
          <w:rFonts w:ascii="Arial" w:hAnsi="Arial" w:cs="Arial"/>
          <w:sz w:val="28"/>
          <w:szCs w:val="28"/>
        </w:rPr>
        <w:t>Se invita a la ciudadanía a reportar algún hecho sospechoso en la línea de emergencia 911.</w:t>
      </w:r>
    </w:p>
    <w:bookmarkEnd w:id="0"/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29F8D" w14:textId="77777777" w:rsidR="00A033F0" w:rsidRDefault="00A033F0" w:rsidP="00FF7AF6">
      <w:r>
        <w:separator/>
      </w:r>
    </w:p>
  </w:endnote>
  <w:endnote w:type="continuationSeparator" w:id="0">
    <w:p w14:paraId="7422A245" w14:textId="77777777" w:rsidR="00A033F0" w:rsidRDefault="00A033F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69FD9" w14:textId="77777777" w:rsidR="00A033F0" w:rsidRDefault="00A033F0" w:rsidP="00FF7AF6">
      <w:r>
        <w:separator/>
      </w:r>
    </w:p>
  </w:footnote>
  <w:footnote w:type="continuationSeparator" w:id="0">
    <w:p w14:paraId="0D35995B" w14:textId="77777777" w:rsidR="00A033F0" w:rsidRDefault="00A033F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7126F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9F4D81"/>
    <w:rsid w:val="00A033F0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22B28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331D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2024-12-05T16:15:00Z</dcterms:created>
  <dcterms:modified xsi:type="dcterms:W3CDTF">2024-12-05T16:15:00Z</dcterms:modified>
</cp:coreProperties>
</file>